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9AD30" w14:textId="01C17DA2" w:rsidR="00886812" w:rsidRPr="000617F8" w:rsidRDefault="00886812" w:rsidP="00886812">
      <w:pPr>
        <w:jc w:val="center"/>
        <w:rPr>
          <w:rFonts w:cstheme="minorHAnsi"/>
          <w:b/>
        </w:rPr>
      </w:pPr>
      <w:r w:rsidRPr="0093524A">
        <w:rPr>
          <w:rFonts w:cstheme="minorHAnsi"/>
          <w:b/>
          <w:bCs/>
        </w:rPr>
        <w:t>Scientific Workshop on</w:t>
      </w:r>
      <w:r w:rsidRPr="00150F1B">
        <w:rPr>
          <w:rFonts w:cstheme="minorHAnsi"/>
          <w:b/>
        </w:rPr>
        <w:t xml:space="preserve"> </w:t>
      </w:r>
      <w:r w:rsidRPr="000428FC">
        <w:rPr>
          <w:rFonts w:cstheme="minorHAnsi"/>
          <w:b/>
        </w:rPr>
        <w:t>Germline Predisposition to Hematopoietic Malignancies and Bone Marrow Failure</w:t>
      </w:r>
    </w:p>
    <w:p w14:paraId="32C5F00B" w14:textId="77777777" w:rsidR="00886812" w:rsidRPr="000617F8" w:rsidRDefault="00886812" w:rsidP="00886812">
      <w:pPr>
        <w:jc w:val="center"/>
        <w:rPr>
          <w:rFonts w:cstheme="minorHAnsi"/>
          <w:b/>
          <w:u w:val="single"/>
        </w:rPr>
      </w:pPr>
      <w:r w:rsidRPr="000617F8">
        <w:rPr>
          <w:rFonts w:cstheme="minorHAnsi"/>
          <w:b/>
          <w:bCs/>
          <w:u w:val="single"/>
        </w:rPr>
        <w:t>Speaker Request Form</w:t>
      </w:r>
    </w:p>
    <w:p w14:paraId="6E969528" w14:textId="299B0EAF" w:rsidR="00886812" w:rsidRPr="000617F8" w:rsidRDefault="00886812" w:rsidP="00886812">
      <w:pPr>
        <w:rPr>
          <w:rFonts w:cstheme="minorHAnsi"/>
          <w:bCs/>
        </w:rPr>
      </w:pPr>
      <w:r w:rsidRPr="000617F8">
        <w:rPr>
          <w:rFonts w:cstheme="minorHAnsi"/>
          <w:bCs/>
        </w:rPr>
        <w:t xml:space="preserve">If you would like to request a speaking slot at this workshop, please complete this form (last page) and submit it by </w:t>
      </w:r>
      <w:r w:rsidR="00182341">
        <w:rPr>
          <w:rFonts w:cstheme="minorHAnsi"/>
          <w:b/>
        </w:rPr>
        <w:t>September 25</w:t>
      </w:r>
      <w:r w:rsidRPr="000617F8">
        <w:rPr>
          <w:rFonts w:cstheme="minorHAnsi"/>
          <w:b/>
        </w:rPr>
        <w:t xml:space="preserve">, 2020 </w:t>
      </w:r>
      <w:r w:rsidRPr="000617F8">
        <w:rPr>
          <w:rFonts w:cstheme="minorHAnsi"/>
          <w:bCs/>
        </w:rPr>
        <w:t xml:space="preserve">to the Co-chairs of the workshop: </w:t>
      </w:r>
    </w:p>
    <w:p w14:paraId="21E52475" w14:textId="77777777" w:rsidR="00886812" w:rsidRPr="000617F8" w:rsidRDefault="00886812" w:rsidP="00886812">
      <w:pPr>
        <w:rPr>
          <w:rFonts w:cstheme="minorHAnsi"/>
          <w:bCs/>
        </w:rPr>
      </w:pPr>
      <w:r w:rsidRPr="000617F8">
        <w:rPr>
          <w:rFonts w:cstheme="minorHAnsi"/>
          <w:bCs/>
        </w:rPr>
        <w:t xml:space="preserve">Lucy Godley, MD, PhD: </w:t>
      </w:r>
      <w:hyperlink r:id="rId6" w:history="1">
        <w:r w:rsidRPr="000617F8">
          <w:rPr>
            <w:rStyle w:val="Hyperlink"/>
            <w:rFonts w:cstheme="minorHAnsi"/>
            <w:bCs/>
          </w:rPr>
          <w:t>lgodley@medicine.bsd.uchicago.edu</w:t>
        </w:r>
      </w:hyperlink>
    </w:p>
    <w:p w14:paraId="6EB458F8" w14:textId="77777777" w:rsidR="00886812" w:rsidRDefault="00886812" w:rsidP="00886812">
      <w:pPr>
        <w:rPr>
          <w:rFonts w:cstheme="minorHAnsi"/>
          <w:bCs/>
        </w:rPr>
      </w:pPr>
      <w:r w:rsidRPr="000617F8">
        <w:rPr>
          <w:rFonts w:cstheme="minorHAnsi"/>
          <w:bCs/>
        </w:rPr>
        <w:t xml:space="preserve">Marcin </w:t>
      </w:r>
      <w:proofErr w:type="spellStart"/>
      <w:r w:rsidRPr="000617F8">
        <w:rPr>
          <w:rFonts w:cstheme="minorHAnsi"/>
          <w:bCs/>
        </w:rPr>
        <w:t>Wlodarski</w:t>
      </w:r>
      <w:proofErr w:type="spellEnd"/>
      <w:r w:rsidRPr="000617F8">
        <w:rPr>
          <w:rFonts w:cstheme="minorHAnsi"/>
          <w:bCs/>
        </w:rPr>
        <w:t xml:space="preserve">, MD, PhD: </w:t>
      </w:r>
      <w:hyperlink r:id="rId7" w:history="1">
        <w:r w:rsidRPr="000617F8">
          <w:rPr>
            <w:rStyle w:val="Hyperlink"/>
            <w:rFonts w:cstheme="minorHAnsi"/>
            <w:bCs/>
          </w:rPr>
          <w:t>marcin.wlodarski@stjude.org</w:t>
        </w:r>
      </w:hyperlink>
    </w:p>
    <w:p w14:paraId="17C61257" w14:textId="77777777" w:rsidR="00886812" w:rsidRPr="000617F8" w:rsidRDefault="00886812" w:rsidP="00886812">
      <w:pPr>
        <w:rPr>
          <w:rFonts w:cstheme="minorHAnsi"/>
          <w:bCs/>
        </w:rPr>
      </w:pPr>
    </w:p>
    <w:p w14:paraId="24BA4AFB" w14:textId="77777777" w:rsidR="00886812" w:rsidRPr="000617F8" w:rsidRDefault="00886812" w:rsidP="00886812">
      <w:pPr>
        <w:rPr>
          <w:rFonts w:cstheme="minorHAnsi"/>
          <w:b/>
          <w:bCs/>
        </w:rPr>
      </w:pPr>
      <w:r w:rsidRPr="000617F8">
        <w:rPr>
          <w:rFonts w:cstheme="minorHAnsi"/>
          <w:b/>
          <w:bCs/>
        </w:rPr>
        <w:t>Place a check mark (x) next to the session title in which you would like to present:</w:t>
      </w:r>
    </w:p>
    <w:p w14:paraId="19DB3B94" w14:textId="77777777" w:rsidR="00886812" w:rsidRPr="000617F8" w:rsidRDefault="00886812" w:rsidP="00886812">
      <w:pPr>
        <w:pStyle w:val="NoSpacing"/>
        <w:ind w:left="720"/>
        <w:rPr>
          <w:rFonts w:cstheme="minorHAnsi"/>
        </w:rPr>
      </w:pPr>
      <w:r w:rsidRPr="000617F8">
        <w:rPr>
          <w:rFonts w:cstheme="minorHAnsi"/>
        </w:rPr>
        <w:t xml:space="preserve">_ Modeling Germline Predisposition Syndromes </w:t>
      </w:r>
      <w:proofErr w:type="gramStart"/>
      <w:r w:rsidRPr="000617F8">
        <w:rPr>
          <w:rFonts w:cstheme="minorHAnsi"/>
          <w:i/>
        </w:rPr>
        <w:t>in Vitro</w:t>
      </w:r>
      <w:proofErr w:type="gramEnd"/>
      <w:r w:rsidRPr="000617F8">
        <w:rPr>
          <w:rFonts w:cstheme="minorHAnsi"/>
        </w:rPr>
        <w:t xml:space="preserve"> And </w:t>
      </w:r>
      <w:r w:rsidRPr="000617F8">
        <w:rPr>
          <w:rFonts w:cstheme="minorHAnsi"/>
          <w:i/>
        </w:rPr>
        <w:t>in Vivo</w:t>
      </w:r>
    </w:p>
    <w:p w14:paraId="0A895FAE" w14:textId="77777777" w:rsidR="00886812" w:rsidRPr="000617F8" w:rsidRDefault="00886812" w:rsidP="00886812">
      <w:pPr>
        <w:pStyle w:val="NoSpacing"/>
        <w:rPr>
          <w:rFonts w:cstheme="minorHAnsi"/>
        </w:rPr>
      </w:pPr>
      <w:r w:rsidRPr="000617F8">
        <w:rPr>
          <w:rFonts w:cstheme="minorHAnsi"/>
        </w:rPr>
        <w:t xml:space="preserve">  </w:t>
      </w:r>
      <w:r w:rsidRPr="000617F8">
        <w:rPr>
          <w:rFonts w:cstheme="minorHAnsi"/>
        </w:rPr>
        <w:tab/>
        <w:t xml:space="preserve">_ SAMD9/SAMD9L Syndrome: Clinical and Biological Aspects  </w:t>
      </w:r>
    </w:p>
    <w:p w14:paraId="5328518E" w14:textId="77777777" w:rsidR="00886812" w:rsidRPr="000617F8" w:rsidRDefault="00886812" w:rsidP="00886812">
      <w:pPr>
        <w:pStyle w:val="NoSpacing"/>
        <w:ind w:firstLine="720"/>
        <w:rPr>
          <w:rFonts w:cstheme="minorHAnsi"/>
        </w:rPr>
      </w:pPr>
      <w:r w:rsidRPr="000617F8">
        <w:rPr>
          <w:rFonts w:cstheme="minorHAnsi"/>
        </w:rPr>
        <w:t>_ International Collaborations and Efforts for Gene Variant Curation</w:t>
      </w:r>
    </w:p>
    <w:p w14:paraId="4CCD8908" w14:textId="77777777" w:rsidR="00886812" w:rsidRPr="000617F8" w:rsidRDefault="00886812" w:rsidP="00886812">
      <w:pPr>
        <w:rPr>
          <w:rFonts w:cstheme="minorHAnsi"/>
          <w:color w:val="000000" w:themeColor="text1"/>
        </w:rPr>
      </w:pPr>
      <w:r w:rsidRPr="000617F8">
        <w:rPr>
          <w:rFonts w:cstheme="minorHAnsi"/>
        </w:rPr>
        <w:tab/>
        <w:t xml:space="preserve">_ </w:t>
      </w:r>
      <w:r w:rsidRPr="000617F8">
        <w:rPr>
          <w:rFonts w:cstheme="minorHAnsi"/>
          <w:bCs/>
          <w:color w:val="000000" w:themeColor="text1"/>
        </w:rPr>
        <w:t xml:space="preserve">Socioeconomic Considerations and Quality of Life Issues in Patients with Germline </w:t>
      </w:r>
      <w:r w:rsidRPr="000617F8">
        <w:rPr>
          <w:rFonts w:cstheme="minorHAnsi"/>
          <w:bCs/>
          <w:color w:val="000000" w:themeColor="text1"/>
        </w:rPr>
        <w:tab/>
      </w:r>
      <w:r w:rsidRPr="000617F8">
        <w:rPr>
          <w:rFonts w:cstheme="minorHAnsi"/>
          <w:bCs/>
          <w:color w:val="000000" w:themeColor="text1"/>
        </w:rPr>
        <w:tab/>
      </w:r>
      <w:r w:rsidRPr="000617F8">
        <w:rPr>
          <w:rFonts w:cstheme="minorHAnsi"/>
          <w:bCs/>
          <w:color w:val="000000" w:themeColor="text1"/>
        </w:rPr>
        <w:tab/>
        <w:t>Predisposition</w:t>
      </w:r>
    </w:p>
    <w:p w14:paraId="040EC696" w14:textId="77777777" w:rsidR="00886812" w:rsidRPr="000617F8" w:rsidRDefault="00886812" w:rsidP="00886812">
      <w:pPr>
        <w:pStyle w:val="NoSpacing"/>
        <w:rPr>
          <w:rFonts w:cstheme="minorHAnsi"/>
          <w:u w:val="single"/>
        </w:rPr>
      </w:pPr>
      <w:r w:rsidRPr="000617F8">
        <w:rPr>
          <w:rFonts w:cstheme="minorHAnsi"/>
        </w:rPr>
        <w:tab/>
        <w:t>_ Pathogenesis of Emerging Syndromes</w:t>
      </w:r>
    </w:p>
    <w:p w14:paraId="45E51154" w14:textId="77777777" w:rsidR="00886812" w:rsidRPr="000617F8" w:rsidRDefault="00886812" w:rsidP="00886812">
      <w:pPr>
        <w:pStyle w:val="NoSpacing"/>
        <w:ind w:left="720"/>
        <w:rPr>
          <w:rFonts w:cstheme="minorHAnsi"/>
        </w:rPr>
      </w:pPr>
      <w:r w:rsidRPr="000617F8">
        <w:rPr>
          <w:rFonts w:cstheme="minorHAnsi"/>
        </w:rPr>
        <w:t>_ Exciting New Research Findings</w:t>
      </w:r>
    </w:p>
    <w:p w14:paraId="7FD69D20" w14:textId="77777777" w:rsidR="00886812" w:rsidRPr="000617F8" w:rsidRDefault="00886812" w:rsidP="00886812">
      <w:pPr>
        <w:rPr>
          <w:rFonts w:cstheme="minorHAnsi"/>
          <w:b/>
          <w:bCs/>
        </w:rPr>
      </w:pPr>
    </w:p>
    <w:p w14:paraId="6756DE1E" w14:textId="77777777" w:rsidR="00886812" w:rsidRPr="000617F8" w:rsidRDefault="00886812" w:rsidP="00886812">
      <w:pPr>
        <w:rPr>
          <w:rFonts w:cstheme="minorHAnsi"/>
          <w:b/>
          <w:bCs/>
        </w:rPr>
      </w:pPr>
    </w:p>
    <w:p w14:paraId="0A940ABB" w14:textId="77777777" w:rsidR="00886812" w:rsidRPr="000617F8" w:rsidRDefault="00886812" w:rsidP="00886812">
      <w:pPr>
        <w:rPr>
          <w:rFonts w:cstheme="minorHAnsi"/>
          <w:bCs/>
        </w:rPr>
      </w:pPr>
      <w:r w:rsidRPr="000617F8">
        <w:rPr>
          <w:rFonts w:cstheme="minorHAnsi"/>
          <w:b/>
          <w:bCs/>
        </w:rPr>
        <w:t>Submitter Name and Email:</w:t>
      </w:r>
    </w:p>
    <w:p w14:paraId="6C6C55A3" w14:textId="77777777" w:rsidR="00886812" w:rsidRPr="000617F8" w:rsidRDefault="00886812" w:rsidP="00886812">
      <w:pPr>
        <w:rPr>
          <w:rFonts w:cstheme="minorHAnsi"/>
          <w:bCs/>
        </w:rPr>
      </w:pPr>
    </w:p>
    <w:p w14:paraId="131E46C7" w14:textId="77777777" w:rsidR="00886812" w:rsidRPr="000617F8" w:rsidRDefault="00886812" w:rsidP="00886812">
      <w:pPr>
        <w:rPr>
          <w:rFonts w:cstheme="minorHAnsi"/>
          <w:bCs/>
        </w:rPr>
      </w:pPr>
      <w:r w:rsidRPr="000617F8">
        <w:rPr>
          <w:rFonts w:cstheme="minorHAnsi"/>
          <w:b/>
          <w:bCs/>
        </w:rPr>
        <w:t>Submitter Institution:</w:t>
      </w:r>
      <w:r w:rsidRPr="000617F8">
        <w:rPr>
          <w:rFonts w:cstheme="minorHAnsi"/>
          <w:bCs/>
        </w:rPr>
        <w:t xml:space="preserve"> </w:t>
      </w:r>
    </w:p>
    <w:p w14:paraId="0B8DFDD0" w14:textId="77777777" w:rsidR="00886812" w:rsidRPr="000617F8" w:rsidRDefault="00886812" w:rsidP="00886812">
      <w:pPr>
        <w:rPr>
          <w:rFonts w:cstheme="minorHAnsi"/>
          <w:b/>
          <w:bCs/>
        </w:rPr>
      </w:pPr>
    </w:p>
    <w:p w14:paraId="614ECCE8" w14:textId="77777777" w:rsidR="00886812" w:rsidRPr="000617F8" w:rsidRDefault="00886812" w:rsidP="00886812">
      <w:pPr>
        <w:rPr>
          <w:rFonts w:cstheme="minorHAnsi"/>
          <w:b/>
          <w:bCs/>
        </w:rPr>
      </w:pPr>
      <w:r w:rsidRPr="000617F8">
        <w:rPr>
          <w:rFonts w:cstheme="minorHAnsi"/>
          <w:b/>
          <w:bCs/>
        </w:rPr>
        <w:t>Abstract Text (brief description of your research, half-page maximum):</w:t>
      </w:r>
    </w:p>
    <w:p w14:paraId="3B8137A7" w14:textId="77777777" w:rsidR="00713B84" w:rsidRDefault="00713B84"/>
    <w:sectPr w:rsidR="00713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542FA" w14:textId="77777777" w:rsidR="00067B79" w:rsidRDefault="00067B79" w:rsidP="00182341">
      <w:pPr>
        <w:spacing w:after="0" w:line="240" w:lineRule="auto"/>
      </w:pPr>
      <w:r>
        <w:separator/>
      </w:r>
    </w:p>
  </w:endnote>
  <w:endnote w:type="continuationSeparator" w:id="0">
    <w:p w14:paraId="015C3AF8" w14:textId="77777777" w:rsidR="00067B79" w:rsidRDefault="00067B79" w:rsidP="0018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801E" w14:textId="77777777" w:rsidR="00067B79" w:rsidRDefault="00067B79" w:rsidP="00182341">
      <w:pPr>
        <w:spacing w:after="0" w:line="240" w:lineRule="auto"/>
      </w:pPr>
      <w:r>
        <w:separator/>
      </w:r>
    </w:p>
  </w:footnote>
  <w:footnote w:type="continuationSeparator" w:id="0">
    <w:p w14:paraId="72A22E6F" w14:textId="77777777" w:rsidR="00067B79" w:rsidRDefault="00067B79" w:rsidP="00182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2"/>
    <w:rsid w:val="00067B79"/>
    <w:rsid w:val="00182341"/>
    <w:rsid w:val="005D440A"/>
    <w:rsid w:val="00713B84"/>
    <w:rsid w:val="0088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1E3A"/>
  <w15:chartTrackingRefBased/>
  <w15:docId w15:val="{CDEB52C5-75D8-4EB2-8B0F-F73F613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81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86812"/>
    <w:pPr>
      <w:spacing w:after="0" w:line="240" w:lineRule="auto"/>
    </w:pPr>
    <w:rPr>
      <w:rFonts w:eastAsiaTheme="minorEastAsia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18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341"/>
  </w:style>
  <w:style w:type="paragraph" w:styleId="Footer">
    <w:name w:val="footer"/>
    <w:basedOn w:val="Normal"/>
    <w:link w:val="FooterChar"/>
    <w:uiPriority w:val="99"/>
    <w:unhideWhenUsed/>
    <w:rsid w:val="0018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in.wlodarski@stjud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odley@medicine.bsd.uchicag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Willard</dc:creator>
  <cp:keywords/>
  <dc:description/>
  <cp:lastModifiedBy>David Willard</cp:lastModifiedBy>
  <cp:revision>2</cp:revision>
  <dcterms:created xsi:type="dcterms:W3CDTF">2020-09-18T18:39:00Z</dcterms:created>
  <dcterms:modified xsi:type="dcterms:W3CDTF">2020-09-18T18:39:00Z</dcterms:modified>
</cp:coreProperties>
</file>